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D5" w:rsidRPr="00AD713D" w:rsidRDefault="00071AD5" w:rsidP="00071A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3D">
        <w:rPr>
          <w:rFonts w:ascii="Times New Roman" w:hAnsi="Times New Roman" w:cs="Times New Roman"/>
          <w:b/>
          <w:sz w:val="24"/>
          <w:szCs w:val="24"/>
        </w:rPr>
        <w:t xml:space="preserve">TÀI LIỆU HƯỚNG DẪN HỌC SINH TỰ HỌC </w:t>
      </w:r>
    </w:p>
    <w:p w:rsidR="00071AD5" w:rsidRPr="00AD713D" w:rsidRDefault="00071AD5" w:rsidP="00071A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13D">
        <w:rPr>
          <w:rFonts w:ascii="Times New Roman" w:hAnsi="Times New Roman" w:cs="Times New Roman"/>
          <w:sz w:val="24"/>
          <w:szCs w:val="24"/>
        </w:rPr>
        <w:t>MÔN ĐỊA LÍ – KHỐI 11</w:t>
      </w:r>
      <w:r w:rsidR="00C27167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Pr="00AD7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BÀI 10</w:t>
      </w:r>
      <w:r w:rsidRPr="00AD713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TRUNG QUỐC</w:t>
      </w:r>
    </w:p>
    <w:p w:rsidR="00071AD5" w:rsidRPr="00AD713D" w:rsidRDefault="00071AD5" w:rsidP="00071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13D">
        <w:rPr>
          <w:rFonts w:ascii="Times New Roman" w:hAnsi="Times New Roman" w:cs="Times New Roman"/>
          <w:b/>
          <w:sz w:val="24"/>
          <w:szCs w:val="24"/>
        </w:rPr>
        <w:t>I. HƯỚNG DẪN HỌC TẬP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071AD5" w:rsidRPr="00AD713D" w:rsidTr="008900E2">
        <w:tc>
          <w:tcPr>
            <w:tcW w:w="1980" w:type="dxa"/>
            <w:vAlign w:val="center"/>
          </w:tcPr>
          <w:p w:rsidR="00071AD5" w:rsidRPr="00AD713D" w:rsidRDefault="00071AD5" w:rsidP="00890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505" w:type="dxa"/>
            <w:vAlign w:val="center"/>
          </w:tcPr>
          <w:p w:rsidR="00071AD5" w:rsidRPr="00AD713D" w:rsidRDefault="00071AD5" w:rsidP="00890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71AD5" w:rsidRPr="00AD713D" w:rsidTr="008900E2">
        <w:trPr>
          <w:trHeight w:val="588"/>
        </w:trPr>
        <w:tc>
          <w:tcPr>
            <w:tcW w:w="1980" w:type="dxa"/>
          </w:tcPr>
          <w:p w:rsidR="00071AD5" w:rsidRPr="00AD713D" w:rsidRDefault="00071AD5" w:rsidP="0007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TRUNG QUỐC</w:t>
            </w:r>
          </w:p>
          <w:p w:rsidR="00071AD5" w:rsidRPr="00AD713D" w:rsidRDefault="00071AD5" w:rsidP="00071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071AD5" w:rsidRPr="00AD713D" w:rsidRDefault="00071AD5" w:rsidP="008900E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Tiết 1: Tự nhiên, dân cư và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xã hội</w:t>
            </w:r>
          </w:p>
          <w:p w:rsidR="00071AD5" w:rsidRPr="00AD713D" w:rsidRDefault="00071AD5" w:rsidP="008900E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Vị trí địa lí và lãnh thổ</w:t>
            </w:r>
          </w:p>
          <w:p w:rsidR="00071AD5" w:rsidRDefault="00071AD5" w:rsidP="008900E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 Điều kiện tự nhiên</w:t>
            </w:r>
          </w:p>
          <w:p w:rsidR="00071AD5" w:rsidRPr="00AD713D" w:rsidRDefault="00071AD5" w:rsidP="008900E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III. Dân cư và xã hội</w:t>
            </w:r>
          </w:p>
          <w:p w:rsidR="00071AD5" w:rsidRPr="00AD713D" w:rsidRDefault="00071AD5" w:rsidP="008900E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Tiết 2: Kinh tế</w:t>
            </w:r>
          </w:p>
          <w:p w:rsidR="00071AD5" w:rsidRPr="00AD713D" w:rsidRDefault="00071AD5" w:rsidP="008900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Khái quát</w:t>
            </w:r>
          </w:p>
          <w:p w:rsidR="00071AD5" w:rsidRDefault="00071AD5" w:rsidP="008900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II</w:t>
            </w:r>
            <w:r w:rsidRPr="00AD7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Các ngành</w:t>
            </w:r>
            <w:r w:rsidRPr="00AD7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 kinh tế</w:t>
            </w:r>
          </w:p>
          <w:p w:rsidR="00071AD5" w:rsidRPr="00AD713D" w:rsidRDefault="00071AD5" w:rsidP="008900E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III. Mối quan hệ VN-TQ</w:t>
            </w:r>
          </w:p>
        </w:tc>
      </w:tr>
      <w:tr w:rsidR="00071AD5" w:rsidRPr="00AD713D" w:rsidTr="008900E2">
        <w:trPr>
          <w:trHeight w:val="1568"/>
        </w:trPr>
        <w:tc>
          <w:tcPr>
            <w:tcW w:w="1980" w:type="dxa"/>
          </w:tcPr>
          <w:p w:rsidR="00071AD5" w:rsidRPr="00AD713D" w:rsidRDefault="00071AD5" w:rsidP="008900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i/>
                <w:sz w:val="24"/>
                <w:szCs w:val="24"/>
              </w:rPr>
              <w:t>Hoạt động 1: Đọc tài liệu và thực hiện các yêu cầu</w:t>
            </w:r>
          </w:p>
        </w:tc>
        <w:tc>
          <w:tcPr>
            <w:tcW w:w="8505" w:type="dxa"/>
          </w:tcPr>
          <w:p w:rsidR="00071AD5" w:rsidRPr="00AD713D" w:rsidRDefault="00071AD5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Học sinh nghiên cứu SGK Địa lí 11 Bài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Trung Quốc</w:t>
            </w: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” (Nếu HS không có SGK có thể tham khảo nội dung kiến thức trọng tâm đính kèm)</w:t>
            </w:r>
          </w:p>
          <w:p w:rsidR="00071AD5" w:rsidRPr="00AD713D" w:rsidRDefault="00071AD5" w:rsidP="00890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>Học sinh trả lời các câu hỏi sau:</w:t>
            </w:r>
          </w:p>
          <w:p w:rsidR="00071AD5" w:rsidRPr="00AD713D" w:rsidRDefault="00071AD5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Câu 1: Nêu đặc điểm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dân cư Trung Quốc</w:t>
            </w: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71AD5" w:rsidRPr="00AD713D" w:rsidRDefault="00071AD5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Câu 2: Nêu đặc 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ngành Công nghiệp TQ</w:t>
            </w: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71AD5" w:rsidRPr="00AD713D" w:rsidTr="008900E2">
        <w:trPr>
          <w:trHeight w:val="1076"/>
        </w:trPr>
        <w:tc>
          <w:tcPr>
            <w:tcW w:w="1980" w:type="dxa"/>
          </w:tcPr>
          <w:p w:rsidR="00071AD5" w:rsidRPr="00AD713D" w:rsidRDefault="00071AD5" w:rsidP="008900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i/>
                <w:sz w:val="24"/>
                <w:szCs w:val="24"/>
              </w:rPr>
              <w:t>Hoạt động 2: Kiểm tra đánh giá quá trình tự học</w:t>
            </w:r>
          </w:p>
        </w:tc>
        <w:tc>
          <w:tcPr>
            <w:tcW w:w="8505" w:type="dxa"/>
          </w:tcPr>
          <w:p w:rsidR="00071AD5" w:rsidRPr="00AD713D" w:rsidRDefault="00071AD5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- Học sinh cần nắm được kiến thức trọng tâm của bài học.</w:t>
            </w:r>
          </w:p>
          <w:p w:rsidR="00071AD5" w:rsidRPr="00AD713D" w:rsidRDefault="00071AD5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- Hoàn thành bài tập củng cố</w:t>
            </w:r>
          </w:p>
          <w:p w:rsidR="00071AD5" w:rsidRPr="00AD713D" w:rsidRDefault="00071AD5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- Gửi lại thông tin phản hồi nếu gặp khó khăn trong quá trình tự học</w:t>
            </w:r>
          </w:p>
        </w:tc>
      </w:tr>
    </w:tbl>
    <w:p w:rsidR="00071AD5" w:rsidRPr="00AD713D" w:rsidRDefault="00071AD5" w:rsidP="00071A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13D">
        <w:rPr>
          <w:rFonts w:ascii="Times New Roman" w:hAnsi="Times New Roman" w:cs="Times New Roman"/>
          <w:b/>
          <w:sz w:val="24"/>
          <w:szCs w:val="24"/>
        </w:rPr>
        <w:t>II. KIẾN THỨC TRỌNG TÂM</w:t>
      </w:r>
    </w:p>
    <w:p w:rsidR="00071AD5" w:rsidRPr="00071AD5" w:rsidRDefault="00071AD5" w:rsidP="00071A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AD5">
        <w:rPr>
          <w:rFonts w:ascii="Times New Roman" w:hAnsi="Times New Roman" w:cs="Times New Roman"/>
          <w:b/>
          <w:sz w:val="24"/>
          <w:szCs w:val="24"/>
        </w:rPr>
        <w:t>Tiết 1:</w:t>
      </w:r>
    </w:p>
    <w:p w:rsidR="00071AD5" w:rsidRPr="00071AD5" w:rsidRDefault="00071AD5" w:rsidP="00071AD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Vị trí địa lý và lãn thổ</w:t>
      </w:r>
    </w:p>
    <w:p w:rsidR="00071AD5" w:rsidRPr="00071AD5" w:rsidRDefault="00071AD5" w:rsidP="0007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Diện tích: 9572</w:t>
      </w:r>
      <w:proofErr w:type="gramStart"/>
      <w:r w:rsidRPr="00071AD5">
        <w:rPr>
          <w:rFonts w:ascii="Times New Roman" w:eastAsia="Times New Roman" w:hAnsi="Times New Roman" w:cs="Times New Roman"/>
          <w:sz w:val="24"/>
          <w:szCs w:val="24"/>
        </w:rPr>
        <w:t>,8</w:t>
      </w:r>
      <w:proofErr w:type="gramEnd"/>
      <w:r w:rsidRPr="00071AD5">
        <w:rPr>
          <w:rFonts w:ascii="Times New Roman" w:eastAsia="Times New Roman" w:hAnsi="Times New Roman" w:cs="Times New Roman"/>
          <w:sz w:val="24"/>
          <w:szCs w:val="24"/>
        </w:rPr>
        <w:t xml:space="preserve"> triệu km</w:t>
      </w:r>
      <w:r w:rsidRPr="00071A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071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AD5" w:rsidRPr="00071AD5" w:rsidRDefault="00071AD5" w:rsidP="0007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Dân số: 1303</w:t>
      </w:r>
      <w:proofErr w:type="gramStart"/>
      <w:r w:rsidRPr="00071AD5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071AD5">
        <w:rPr>
          <w:rFonts w:ascii="Times New Roman" w:eastAsia="Times New Roman" w:hAnsi="Times New Roman" w:cs="Times New Roman"/>
          <w:sz w:val="24"/>
          <w:szCs w:val="24"/>
        </w:rPr>
        <w:t xml:space="preserve"> triệu người (2005)</w:t>
      </w:r>
    </w:p>
    <w:p w:rsidR="00071AD5" w:rsidRPr="00071AD5" w:rsidRDefault="00071AD5" w:rsidP="0007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Thủ đô: Bắc Kinh</w:t>
      </w:r>
    </w:p>
    <w:p w:rsidR="00071AD5" w:rsidRPr="00071AD5" w:rsidRDefault="00071AD5" w:rsidP="00071AD5">
      <w:pPr>
        <w:numPr>
          <w:ilvl w:val="0"/>
          <w:numId w:val="13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Diện tích lớn thứ 4 trên thế giới.</w:t>
      </w:r>
    </w:p>
    <w:p w:rsidR="00071AD5" w:rsidRPr="00071AD5" w:rsidRDefault="00071AD5" w:rsidP="00071AD5">
      <w:pPr>
        <w:numPr>
          <w:ilvl w:val="0"/>
          <w:numId w:val="13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Giáp 14 nước nhưng biên giới là núi cao và hoang mạc ở phía tây, nam và bắc.</w:t>
      </w:r>
    </w:p>
    <w:p w:rsidR="00071AD5" w:rsidRPr="00071AD5" w:rsidRDefault="00071AD5" w:rsidP="00071AD5">
      <w:pPr>
        <w:numPr>
          <w:ilvl w:val="0"/>
          <w:numId w:val="13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Phía Đông giáp biển, gần với Nhật Bản, Hàn Quốc, Đông Nam Á (trong đó có Việt Nam).</w:t>
      </w:r>
    </w:p>
    <w:p w:rsidR="00071AD5" w:rsidRPr="00071AD5" w:rsidRDefault="00071AD5" w:rsidP="00071AD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Điều kiện tự nhiên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4155"/>
        <w:gridCol w:w="4831"/>
      </w:tblGrid>
      <w:tr w:rsidR="00071AD5" w:rsidRPr="00071AD5" w:rsidTr="00071AD5"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Miền Đông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Miền Tây</w:t>
            </w:r>
          </w:p>
        </w:tc>
      </w:tr>
      <w:tr w:rsidR="00071AD5" w:rsidRPr="00071AD5" w:rsidTr="00071AD5"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Địa hình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Đồng bằng châu thổ, đất phù sa màu mỡ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Núi cao, các sơn nguyên đồ sộ xen bồn địa</w:t>
            </w:r>
          </w:p>
        </w:tc>
      </w:tr>
      <w:tr w:rsidR="00071AD5" w:rsidRPr="00071AD5" w:rsidTr="00071AD5"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Khí hậu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Cận nhiệt gió mùa sang ôn đới gió mùa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Ôn đới lục địa =&gt; hoang mạc và bán hoang mạc</w:t>
            </w:r>
          </w:p>
        </w:tc>
      </w:tr>
      <w:tr w:rsidR="00071AD5" w:rsidRPr="00071AD5" w:rsidTr="00071AD5"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Sông ngòi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Thượng nguồn các con sông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Hạ nguồn</w:t>
            </w:r>
          </w:p>
        </w:tc>
      </w:tr>
      <w:tr w:rsidR="00071AD5" w:rsidRPr="00071AD5" w:rsidTr="00071AD5"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Đất đai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Chủ yếu là đồng bằng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Vùng núi, hoang mạc</w:t>
            </w:r>
          </w:p>
        </w:tc>
      </w:tr>
      <w:tr w:rsidR="00071AD5" w:rsidRPr="00071AD5" w:rsidTr="00071AD5"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Khoáng sản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Phong phú: than, dầu mỏ, quặng sắt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Đa dạng: dầu mỏ, quặng sắt</w:t>
            </w:r>
          </w:p>
        </w:tc>
      </w:tr>
      <w:tr w:rsidR="00071AD5" w:rsidRPr="00071AD5" w:rsidTr="00071AD5"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Sinh vật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Rừng, tài nguyên biển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AD5" w:rsidRPr="00071AD5" w:rsidRDefault="00071AD5" w:rsidP="0007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D5">
              <w:rPr>
                <w:rFonts w:ascii="Times New Roman" w:eastAsia="Times New Roman" w:hAnsi="Times New Roman" w:cs="Times New Roman"/>
                <w:sz w:val="24"/>
                <w:szCs w:val="24"/>
              </w:rPr>
              <w:t>Rừng, đồng cỏ tự nhiên</w:t>
            </w:r>
          </w:p>
        </w:tc>
      </w:tr>
    </w:tbl>
    <w:p w:rsidR="00071AD5" w:rsidRPr="00071AD5" w:rsidRDefault="00071AD5" w:rsidP="0007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Thuận lợi và khó khăn:</w:t>
      </w:r>
    </w:p>
    <w:p w:rsidR="00071AD5" w:rsidRPr="00071AD5" w:rsidRDefault="00071AD5" w:rsidP="0007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a. Thuận lợi:</w:t>
      </w:r>
    </w:p>
    <w:p w:rsidR="00071AD5" w:rsidRPr="00071AD5" w:rsidRDefault="00071AD5" w:rsidP="00071AD5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Phát triển nông nghiệp: cây ôn đới và cận đới</w:t>
      </w:r>
    </w:p>
    <w:p w:rsidR="00071AD5" w:rsidRPr="00071AD5" w:rsidRDefault="00071AD5" w:rsidP="00071AD5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Phát triển công nghiệp khai khoáng, thủy điện.</w:t>
      </w:r>
    </w:p>
    <w:p w:rsidR="00071AD5" w:rsidRPr="00071AD5" w:rsidRDefault="00071AD5" w:rsidP="00071AD5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Phát triển lâm nghiệp, giao thông vận tải biển.</w:t>
      </w:r>
    </w:p>
    <w:p w:rsidR="00071AD5" w:rsidRPr="00071AD5" w:rsidRDefault="00071AD5" w:rsidP="0007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b. Khó khăn:</w:t>
      </w:r>
    </w:p>
    <w:p w:rsidR="00071AD5" w:rsidRPr="00071AD5" w:rsidRDefault="00071AD5" w:rsidP="00071AD5">
      <w:pPr>
        <w:numPr>
          <w:ilvl w:val="0"/>
          <w:numId w:val="1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Bão lụt ở miền Đông.</w:t>
      </w:r>
    </w:p>
    <w:p w:rsidR="00071AD5" w:rsidRPr="00071AD5" w:rsidRDefault="00071AD5" w:rsidP="00071AD5">
      <w:pPr>
        <w:numPr>
          <w:ilvl w:val="0"/>
          <w:numId w:val="1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Khô hạn ở miền Tây, hoang mạc hóa.</w:t>
      </w:r>
    </w:p>
    <w:p w:rsidR="00071AD5" w:rsidRPr="00071AD5" w:rsidRDefault="00071AD5" w:rsidP="00071AD5">
      <w:pPr>
        <w:numPr>
          <w:ilvl w:val="0"/>
          <w:numId w:val="1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Phát triển giao thông vận tải lên miền Tây khó khăn…</w:t>
      </w:r>
    </w:p>
    <w:p w:rsidR="00071AD5" w:rsidRPr="00071AD5" w:rsidRDefault="00071AD5" w:rsidP="00071AD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III. Dân cư và xã hội</w:t>
      </w:r>
    </w:p>
    <w:p w:rsidR="00071AD5" w:rsidRPr="00071AD5" w:rsidRDefault="00071AD5" w:rsidP="0007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Dân cư</w:t>
      </w:r>
    </w:p>
    <w:p w:rsidR="00071AD5" w:rsidRPr="00071AD5" w:rsidRDefault="00071AD5" w:rsidP="00071AD5">
      <w:pPr>
        <w:numPr>
          <w:ilvl w:val="0"/>
          <w:numId w:val="16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lastRenderedPageBreak/>
        <w:t>Đông nhất thế giới.</w:t>
      </w:r>
    </w:p>
    <w:p w:rsidR="00071AD5" w:rsidRPr="00071AD5" w:rsidRDefault="00071AD5" w:rsidP="00071AD5">
      <w:pPr>
        <w:numPr>
          <w:ilvl w:val="0"/>
          <w:numId w:val="16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Đa số là người Hán, các dân tộc khác sống tại vùng núi và biên giới, hình thành khu tự trị.</w:t>
      </w:r>
    </w:p>
    <w:p w:rsidR="00071AD5" w:rsidRPr="00071AD5" w:rsidRDefault="00071AD5" w:rsidP="00071AD5">
      <w:pPr>
        <w:numPr>
          <w:ilvl w:val="0"/>
          <w:numId w:val="16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Miền đông tập trung nhiều đô thị lớn.</w:t>
      </w:r>
    </w:p>
    <w:p w:rsidR="00071AD5" w:rsidRPr="00071AD5" w:rsidRDefault="00071AD5" w:rsidP="00071AD5">
      <w:pPr>
        <w:numPr>
          <w:ilvl w:val="0"/>
          <w:numId w:val="16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 xml:space="preserve">Trung Quốc thi hành chính sách dân số triệt để: mỗi gia đình 1 con =&gt; tỉ lệ gia tăng tự nhiên giảm, đồng thời tư tưởng trọng nam khinh nữ =&gt; tiêu cực tới giới tính, nguồn </w:t>
      </w:r>
      <w:proofErr w:type="gramStart"/>
      <w:r w:rsidRPr="00071AD5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071AD5">
        <w:rPr>
          <w:rFonts w:ascii="Times New Roman" w:eastAsia="Times New Roman" w:hAnsi="Times New Roman" w:cs="Times New Roman"/>
          <w:sz w:val="24"/>
          <w:szCs w:val="24"/>
        </w:rPr>
        <w:t xml:space="preserve"> động và các vấn đề xã hội khác.</w:t>
      </w:r>
    </w:p>
    <w:p w:rsidR="00071AD5" w:rsidRPr="00071AD5" w:rsidRDefault="00071AD5" w:rsidP="0007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Xã hội</w:t>
      </w:r>
    </w:p>
    <w:p w:rsidR="00071AD5" w:rsidRPr="00071AD5" w:rsidRDefault="00071AD5" w:rsidP="00071AD5">
      <w:pPr>
        <w:numPr>
          <w:ilvl w:val="0"/>
          <w:numId w:val="17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Chú trọng đầu tư phát triển giáo dục.</w:t>
      </w:r>
    </w:p>
    <w:p w:rsidR="00071AD5" w:rsidRPr="00071AD5" w:rsidRDefault="00071AD5" w:rsidP="00071AD5">
      <w:pPr>
        <w:numPr>
          <w:ilvl w:val="0"/>
          <w:numId w:val="17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90% dân số biết chữ.</w:t>
      </w:r>
    </w:p>
    <w:p w:rsidR="00071AD5" w:rsidRPr="00071AD5" w:rsidRDefault="00071AD5" w:rsidP="00071AD5">
      <w:pPr>
        <w:numPr>
          <w:ilvl w:val="0"/>
          <w:numId w:val="17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 xml:space="preserve">Truyền thống </w:t>
      </w:r>
      <w:proofErr w:type="gramStart"/>
      <w:r w:rsidRPr="00071AD5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071AD5">
        <w:rPr>
          <w:rFonts w:ascii="Times New Roman" w:eastAsia="Times New Roman" w:hAnsi="Times New Roman" w:cs="Times New Roman"/>
          <w:sz w:val="24"/>
          <w:szCs w:val="24"/>
        </w:rPr>
        <w:t xml:space="preserve"> động cần cù, sáng tạo và nhân lực dồi dào là tiềm năng lớn của Trung Quốc.</w:t>
      </w:r>
    </w:p>
    <w:p w:rsidR="00071AD5" w:rsidRPr="00071AD5" w:rsidRDefault="00071AD5" w:rsidP="00071AD5">
      <w:p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b/>
          <w:sz w:val="24"/>
          <w:szCs w:val="24"/>
        </w:rPr>
        <w:t>Tiết 2:</w:t>
      </w:r>
    </w:p>
    <w:p w:rsidR="00071AD5" w:rsidRPr="00071AD5" w:rsidRDefault="00071AD5" w:rsidP="00071AD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Khái quát</w:t>
      </w:r>
    </w:p>
    <w:p w:rsidR="00071AD5" w:rsidRPr="00071AD5" w:rsidRDefault="00071AD5" w:rsidP="00071AD5">
      <w:pPr>
        <w:numPr>
          <w:ilvl w:val="0"/>
          <w:numId w:val="18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Công cuộc hiện đại hóa mang lại những thay đổi lớn trong nền kinh tế Trung Quốc.</w:t>
      </w:r>
    </w:p>
    <w:p w:rsidR="00071AD5" w:rsidRPr="00071AD5" w:rsidRDefault="00071AD5" w:rsidP="00071AD5">
      <w:pPr>
        <w:numPr>
          <w:ilvl w:val="0"/>
          <w:numId w:val="18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Tốc độ tăng trưởng kinh tế cao nhất thế giới, đời sống người dân hiện được cải thiện rất nhiều.</w:t>
      </w:r>
    </w:p>
    <w:p w:rsidR="00071AD5" w:rsidRPr="00071AD5" w:rsidRDefault="00071AD5" w:rsidP="00071AD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Các ngành kinh tế</w:t>
      </w:r>
    </w:p>
    <w:p w:rsidR="00071AD5" w:rsidRPr="00071AD5" w:rsidRDefault="00071AD5" w:rsidP="0007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Công nghiệp</w:t>
      </w:r>
    </w:p>
    <w:p w:rsidR="00071AD5" w:rsidRPr="00071AD5" w:rsidRDefault="00071AD5" w:rsidP="00071AD5">
      <w:pPr>
        <w:numPr>
          <w:ilvl w:val="0"/>
          <w:numId w:val="19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Trong quá trình chuyển đổi nền kinh tế, các nhà máy, xí nghiệp được chủ động trong sản xuất và tiêu thụ.</w:t>
      </w:r>
    </w:p>
    <w:p w:rsidR="00071AD5" w:rsidRPr="00071AD5" w:rsidRDefault="00071AD5" w:rsidP="00071AD5">
      <w:pPr>
        <w:numPr>
          <w:ilvl w:val="0"/>
          <w:numId w:val="19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Trung Quốc thực hiện chính sách mở cửa, tăng cường trao đổi hàng hóa với thị trường thế giới.</w:t>
      </w:r>
    </w:p>
    <w:p w:rsidR="00071AD5" w:rsidRPr="00071AD5" w:rsidRDefault="00071AD5" w:rsidP="00071AD5">
      <w:pPr>
        <w:numPr>
          <w:ilvl w:val="0"/>
          <w:numId w:val="19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Cho phép các công ty, doanh nghiệp nước ngoài tham gia đầu tư, quản lí sản xuất công nghiệp tại các đặc khu, khu chế xuất.</w:t>
      </w:r>
    </w:p>
    <w:p w:rsidR="00071AD5" w:rsidRPr="00071AD5" w:rsidRDefault="00071AD5" w:rsidP="00071AD5">
      <w:pPr>
        <w:numPr>
          <w:ilvl w:val="0"/>
          <w:numId w:val="19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Chủ động đầu tư, hiện đại hóa trang thiết bị, ứng dụng công nghệ cao.</w:t>
      </w:r>
    </w:p>
    <w:p w:rsidR="00071AD5" w:rsidRPr="00071AD5" w:rsidRDefault="00071AD5" w:rsidP="00071AD5">
      <w:pPr>
        <w:numPr>
          <w:ilvl w:val="0"/>
          <w:numId w:val="19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Tập trung chủ yếu vào 5 ngành: chế tạo máy, điện tử, hóa dầu, sản xuất ô tô và xây dựng.</w:t>
      </w:r>
    </w:p>
    <w:p w:rsidR="00071AD5" w:rsidRPr="00071AD5" w:rsidRDefault="00071AD5" w:rsidP="00071AD5">
      <w:pPr>
        <w:numPr>
          <w:ilvl w:val="0"/>
          <w:numId w:val="19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Các trung tâm công nghiệp lớn đều tập trung ở miền Đông.</w:t>
      </w:r>
      <w:r w:rsidRPr="00071AD5">
        <w:rPr>
          <w:rFonts w:ascii="Times New Roman" w:eastAsia="Times New Roman" w:hAnsi="Times New Roman" w:cs="Times New Roman"/>
          <w:sz w:val="24"/>
          <w:szCs w:val="24"/>
        </w:rPr>
        <w:br/>
        <w:t>Công nghiệp hóa nông thôn.</w:t>
      </w:r>
    </w:p>
    <w:p w:rsidR="00071AD5" w:rsidRPr="00071AD5" w:rsidRDefault="00071AD5" w:rsidP="0007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Nông nghiệp</w:t>
      </w:r>
    </w:p>
    <w:p w:rsidR="00071AD5" w:rsidRPr="00071AD5" w:rsidRDefault="00071AD5" w:rsidP="00071AD5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Diện tích đất canh tác chỉ chiếm 7% thế giới nhưng phải nuôi 20% dân số thế giới.</w:t>
      </w:r>
    </w:p>
    <w:p w:rsidR="00071AD5" w:rsidRPr="00071AD5" w:rsidRDefault="00071AD5" w:rsidP="00071AD5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Áp dụng nhiều biện pháp, chính sách cải cách nông nghiệp.</w:t>
      </w:r>
    </w:p>
    <w:p w:rsidR="00071AD5" w:rsidRPr="00071AD5" w:rsidRDefault="00071AD5" w:rsidP="00071AD5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Đã sản xuất được nhiều loại nông sản với năng suất cao, đứng đầu thế giới.</w:t>
      </w:r>
    </w:p>
    <w:p w:rsidR="00071AD5" w:rsidRPr="00071AD5" w:rsidRDefault="00071AD5" w:rsidP="00071AD5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Ngành trồng trọt chiếm ưu thế, trong đó quan trọng là cây lương thực nhưng bình quân lương thực/ người thấp.</w:t>
      </w:r>
    </w:p>
    <w:p w:rsidR="00071AD5" w:rsidRPr="00071AD5" w:rsidRDefault="00071AD5" w:rsidP="00071AD5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Đồng bằng châu thổ là các vùng nông nghiệp trù phú.</w:t>
      </w:r>
    </w:p>
    <w:p w:rsidR="00071AD5" w:rsidRPr="00071AD5" w:rsidRDefault="00071AD5" w:rsidP="00071AD5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Hoa Bắc, Đông Bắc: lúa mì, ngô, củ cải đường.</w:t>
      </w:r>
    </w:p>
    <w:p w:rsidR="00071AD5" w:rsidRPr="00071AD5" w:rsidRDefault="00071AD5" w:rsidP="00071AD5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D5">
        <w:rPr>
          <w:rFonts w:ascii="Times New Roman" w:eastAsia="Times New Roman" w:hAnsi="Times New Roman" w:cs="Times New Roman"/>
          <w:sz w:val="24"/>
          <w:szCs w:val="24"/>
        </w:rPr>
        <w:t>Hoa Trung, Hoa Nam: lúa gạo, mía, chè.</w:t>
      </w:r>
    </w:p>
    <w:p w:rsidR="00071AD5" w:rsidRDefault="00071AD5" w:rsidP="00071AD5">
      <w:pPr>
        <w:tabs>
          <w:tab w:val="left" w:pos="180"/>
          <w:tab w:val="left" w:pos="36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13D">
        <w:rPr>
          <w:rFonts w:ascii="Times New Roman" w:hAnsi="Times New Roman" w:cs="Times New Roman"/>
          <w:b/>
          <w:sz w:val="24"/>
          <w:szCs w:val="24"/>
        </w:rPr>
        <w:t>III. BÀI TẬP CỦNG CỐ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</w:t>
      </w:r>
      <w:r w:rsidRPr="00C271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C27167">
        <w:rPr>
          <w:rFonts w:ascii="Times New Roman" w:eastAsia="Times New Roman" w:hAnsi="Times New Roman" w:cs="Times New Roman"/>
          <w:sz w:val="24"/>
          <w:szCs w:val="24"/>
        </w:rPr>
        <w:t> Chính sách công nghiệp mới của Trung Quốc tập trung chủ yếu vào 5 ngành chính là: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A. Chế tạo máy, dệt may, hóa chất, sản xuất ô tô và xây dựng.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 xml:space="preserve">B. Chế tạo máy, điện tử, hóa chất, sản xuất ô tô và luyện </w:t>
      </w:r>
      <w:proofErr w:type="gramStart"/>
      <w:r w:rsidRPr="00C27167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gramEnd"/>
      <w:r w:rsidRPr="00C271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 xml:space="preserve">C. Chế tạo máy, điện tử, hóa dầu, sản xuất ô tô và luyện </w:t>
      </w:r>
      <w:proofErr w:type="gramStart"/>
      <w:r w:rsidRPr="00C27167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gramEnd"/>
      <w:r w:rsidRPr="00C271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D. Chế tạo máy, điện tử, hóa dầu, sản xuất ô tô và xây dựng.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</w:t>
      </w:r>
      <w:r w:rsidRPr="00C271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 </w:t>
      </w:r>
      <w:r w:rsidRPr="00C27167">
        <w:rPr>
          <w:rFonts w:ascii="Times New Roman" w:eastAsia="Times New Roman" w:hAnsi="Times New Roman" w:cs="Times New Roman"/>
          <w:sz w:val="24"/>
          <w:szCs w:val="24"/>
        </w:rPr>
        <w:t>Các trung tâm công nghiệp rất lớn của Trung Quốc là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A. Bắc Kinh, Thượng Hải, Vũ Hán, Quảng Châu, Trùng Khánh.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B. Bắc Kinh, Thượng Hải, Vũ Hán, Cáp Nhĩ Tân, Thẩm Dương.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C. Bắc Kinh, Thượng Hải, Vũ Hán, Nam Kinh, Phúc Châu.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 xml:space="preserve">D. Bắc Kinh, Thượng Hải, Vũ Hán, </w:t>
      </w:r>
      <w:proofErr w:type="gramStart"/>
      <w:r w:rsidRPr="00C27167"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gramEnd"/>
      <w:r w:rsidRPr="00C27167">
        <w:rPr>
          <w:rFonts w:ascii="Times New Roman" w:eastAsia="Times New Roman" w:hAnsi="Times New Roman" w:cs="Times New Roman"/>
          <w:sz w:val="24"/>
          <w:szCs w:val="24"/>
        </w:rPr>
        <w:t xml:space="preserve"> Châu, Thành Đô.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3</w:t>
      </w:r>
      <w:r w:rsidRPr="00C271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C27167">
        <w:rPr>
          <w:rFonts w:ascii="Times New Roman" w:eastAsia="Times New Roman" w:hAnsi="Times New Roman" w:cs="Times New Roman"/>
          <w:sz w:val="24"/>
          <w:szCs w:val="24"/>
        </w:rPr>
        <w:t xml:space="preserve"> Trung Quốc không áp dụng chính sách, biện pháp nào trong cải cách nông. </w:t>
      </w:r>
      <w:proofErr w:type="gramStart"/>
      <w:r w:rsidRPr="00C27167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gramEnd"/>
      <w:r w:rsidRPr="00C2716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A. Giao quyền sử dụng đất cho nông dân.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B. Cải tạo, xây dựng mới đường giao thông, hệ thống thủy lợi.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C. Đưa kĩ thuật mới vào sản xuất, phổ biến giống mới.</w:t>
      </w:r>
    </w:p>
    <w:p w:rsidR="00C27167" w:rsidRPr="00C27167" w:rsidRDefault="00C27167" w:rsidP="00C2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D. Tăng thuế nông nghiệp.</w:t>
      </w:r>
    </w:p>
    <w:p w:rsidR="00C27167" w:rsidRPr="00C27167" w:rsidRDefault="00C27167" w:rsidP="00C2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4</w:t>
      </w:r>
      <w:r w:rsidRPr="00C271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C27167">
        <w:rPr>
          <w:rFonts w:ascii="Times New Roman" w:eastAsia="Times New Roman" w:hAnsi="Times New Roman" w:cs="Times New Roman"/>
          <w:sz w:val="24"/>
          <w:szCs w:val="24"/>
        </w:rPr>
        <w:t> Nhận xét nào </w:t>
      </w:r>
      <w:r w:rsidRPr="00C271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không </w:t>
      </w:r>
      <w:r w:rsidRPr="00C27167">
        <w:rPr>
          <w:rFonts w:ascii="Times New Roman" w:eastAsia="Times New Roman" w:hAnsi="Times New Roman" w:cs="Times New Roman"/>
          <w:sz w:val="24"/>
          <w:szCs w:val="24"/>
        </w:rPr>
        <w:t>đúng về đặc điểm vị trí và lãnh thổ Trung Quốc?</w:t>
      </w:r>
    </w:p>
    <w:p w:rsidR="00C27167" w:rsidRPr="00C27167" w:rsidRDefault="00C27167" w:rsidP="00C27167">
      <w:pPr>
        <w:numPr>
          <w:ilvl w:val="0"/>
          <w:numId w:val="2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Có diện tích lãnh thổ rộng lớn và đứng thứ ba thế giới.</w:t>
      </w:r>
    </w:p>
    <w:p w:rsidR="00C27167" w:rsidRPr="00C27167" w:rsidRDefault="00C27167" w:rsidP="00C27167">
      <w:pPr>
        <w:numPr>
          <w:ilvl w:val="0"/>
          <w:numId w:val="2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Lãnh thổ trải rộng từ bắc xuống nam, từ đông sang tây.</w:t>
      </w:r>
    </w:p>
    <w:p w:rsidR="00C27167" w:rsidRPr="00C27167" w:rsidRDefault="00C27167" w:rsidP="00C27167">
      <w:pPr>
        <w:numPr>
          <w:ilvl w:val="0"/>
          <w:numId w:val="2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Có đường biên giới giáp 14 nước chủ yếu qua núi cao và hoang mạc.</w:t>
      </w:r>
    </w:p>
    <w:p w:rsidR="00C27167" w:rsidRPr="00C27167" w:rsidRDefault="00C27167" w:rsidP="00C27167">
      <w:pPr>
        <w:numPr>
          <w:ilvl w:val="0"/>
          <w:numId w:val="2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Phía đông giáp biển với đường bờ biển dài khoảng 9000 km.</w:t>
      </w:r>
    </w:p>
    <w:p w:rsidR="00C27167" w:rsidRPr="00C27167" w:rsidRDefault="00C27167" w:rsidP="00C2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5</w:t>
      </w:r>
      <w:r w:rsidRPr="00C271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C27167">
        <w:rPr>
          <w:rFonts w:ascii="Times New Roman" w:eastAsia="Times New Roman" w:hAnsi="Times New Roman" w:cs="Times New Roman"/>
          <w:sz w:val="24"/>
          <w:szCs w:val="24"/>
        </w:rPr>
        <w:t> Nhận xét nào </w:t>
      </w:r>
      <w:r w:rsidRPr="00C271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không </w:t>
      </w:r>
      <w:r w:rsidRPr="00C27167">
        <w:rPr>
          <w:rFonts w:ascii="Times New Roman" w:eastAsia="Times New Roman" w:hAnsi="Times New Roman" w:cs="Times New Roman"/>
          <w:sz w:val="24"/>
          <w:szCs w:val="24"/>
        </w:rPr>
        <w:t>đúng về đặc điểm tự nhiên và tài nguyên của miền Đông Trung Quốc cho phát triển nông nghiệp?</w:t>
      </w:r>
    </w:p>
    <w:p w:rsidR="00C27167" w:rsidRPr="00C27167" w:rsidRDefault="00C27167" w:rsidP="00C27167">
      <w:pPr>
        <w:numPr>
          <w:ilvl w:val="0"/>
          <w:numId w:val="2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Đồng bằng châu thổ rộng lớn, đất </w:t>
      </w:r>
      <w:proofErr w:type="gramStart"/>
      <w:r w:rsidRPr="00C27167">
        <w:rPr>
          <w:rFonts w:ascii="Times New Roman" w:eastAsia="Times New Roman" w:hAnsi="Times New Roman" w:cs="Times New Roman"/>
          <w:sz w:val="24"/>
          <w:szCs w:val="24"/>
        </w:rPr>
        <w:t>đai</w:t>
      </w:r>
      <w:proofErr w:type="gramEnd"/>
      <w:r w:rsidRPr="00C27167">
        <w:rPr>
          <w:rFonts w:ascii="Times New Roman" w:eastAsia="Times New Roman" w:hAnsi="Times New Roman" w:cs="Times New Roman"/>
          <w:sz w:val="24"/>
          <w:szCs w:val="24"/>
        </w:rPr>
        <w:t xml:space="preserve"> màu mỡ.</w:t>
      </w:r>
    </w:p>
    <w:p w:rsidR="00C27167" w:rsidRPr="00C27167" w:rsidRDefault="00C27167" w:rsidP="00C27167">
      <w:pPr>
        <w:numPr>
          <w:ilvl w:val="0"/>
          <w:numId w:val="2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Khí hậu gió mùa thay đổi từ cận nhiệt đới đến ôn đới.</w:t>
      </w:r>
    </w:p>
    <w:p w:rsidR="00C27167" w:rsidRPr="00C27167" w:rsidRDefault="00C27167" w:rsidP="00C27167">
      <w:pPr>
        <w:numPr>
          <w:ilvl w:val="0"/>
          <w:numId w:val="2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Lượng mưa trung bình năm lớn, nguồn nước dồi dào.</w:t>
      </w:r>
    </w:p>
    <w:p w:rsidR="00C27167" w:rsidRPr="00C27167" w:rsidRDefault="00C27167" w:rsidP="00C27167">
      <w:pPr>
        <w:numPr>
          <w:ilvl w:val="0"/>
          <w:numId w:val="2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167">
        <w:rPr>
          <w:rFonts w:ascii="Times New Roman" w:eastAsia="Times New Roman" w:hAnsi="Times New Roman" w:cs="Times New Roman"/>
          <w:sz w:val="24"/>
          <w:szCs w:val="24"/>
        </w:rPr>
        <w:t>Khí hậu gió mùa thay đổi từ ôn đới đến cận nhiệt đới.</w:t>
      </w:r>
    </w:p>
    <w:p w:rsidR="00071AD5" w:rsidRDefault="00071AD5" w:rsidP="00071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br w:type="page"/>
      </w:r>
    </w:p>
    <w:p w:rsidR="00071AD5" w:rsidRPr="00AD713D" w:rsidRDefault="00071AD5" w:rsidP="00071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D713D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IV. PHẢN HỒI THÔNG TIN</w:t>
      </w:r>
    </w:p>
    <w:p w:rsidR="00071AD5" w:rsidRPr="00AD713D" w:rsidRDefault="00071AD5" w:rsidP="00071A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D713D">
        <w:rPr>
          <w:rFonts w:ascii="Times New Roman" w:hAnsi="Times New Roman" w:cs="Times New Roman"/>
          <w:sz w:val="24"/>
          <w:szCs w:val="24"/>
          <w:lang w:val="pt-BR"/>
        </w:rPr>
        <w:t>(Những thắc mắc của học sinh trong quá trình thực hiện các nhiệm vụ học tập)</w:t>
      </w:r>
    </w:p>
    <w:p w:rsidR="00071AD5" w:rsidRPr="00AD713D" w:rsidRDefault="00071AD5" w:rsidP="00071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D713D">
        <w:rPr>
          <w:rFonts w:ascii="Times New Roman" w:hAnsi="Times New Roman" w:cs="Times New Roman"/>
          <w:b/>
          <w:sz w:val="24"/>
          <w:szCs w:val="24"/>
          <w:lang w:val="pt-BR"/>
        </w:rPr>
        <w:t>TRƯỜNG THPT TẠ QUANG BỬU</w:t>
      </w:r>
    </w:p>
    <w:p w:rsidR="00071AD5" w:rsidRPr="00AD713D" w:rsidRDefault="00071AD5" w:rsidP="00071A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D713D">
        <w:rPr>
          <w:rFonts w:ascii="Times New Roman" w:hAnsi="Times New Roman" w:cs="Times New Roman"/>
          <w:b/>
          <w:sz w:val="24"/>
          <w:szCs w:val="24"/>
          <w:lang w:val="pt-BR"/>
        </w:rPr>
        <w:t>LỚP</w:t>
      </w:r>
      <w:r w:rsidRPr="00AD713D">
        <w:rPr>
          <w:rFonts w:ascii="Times New Roman" w:hAnsi="Times New Roman" w:cs="Times New Roman"/>
          <w:sz w:val="24"/>
          <w:szCs w:val="24"/>
          <w:lang w:val="pt-BR"/>
        </w:rPr>
        <w:t>:...............</w:t>
      </w:r>
    </w:p>
    <w:p w:rsidR="00071AD5" w:rsidRPr="00AD713D" w:rsidRDefault="00071AD5" w:rsidP="00071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D713D">
        <w:rPr>
          <w:rFonts w:ascii="Times New Roman" w:hAnsi="Times New Roman" w:cs="Times New Roman"/>
          <w:b/>
          <w:sz w:val="24"/>
          <w:szCs w:val="24"/>
          <w:lang w:val="pt-BR"/>
        </w:rPr>
        <w:t>HỌ VÀ TÊN HỌC SINH:</w:t>
      </w:r>
      <w:r w:rsidRPr="00AD713D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3277"/>
        <w:gridCol w:w="5221"/>
      </w:tblGrid>
      <w:tr w:rsidR="00071AD5" w:rsidRPr="00AD713D" w:rsidTr="008900E2">
        <w:tc>
          <w:tcPr>
            <w:tcW w:w="852" w:type="dxa"/>
          </w:tcPr>
          <w:p w:rsidR="00071AD5" w:rsidRPr="00AD713D" w:rsidRDefault="00071AD5" w:rsidP="008900E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MÔN </w:t>
            </w:r>
          </w:p>
        </w:tc>
        <w:tc>
          <w:tcPr>
            <w:tcW w:w="3277" w:type="dxa"/>
            <w:vAlign w:val="center"/>
          </w:tcPr>
          <w:p w:rsidR="00071AD5" w:rsidRPr="00AD713D" w:rsidRDefault="00071AD5" w:rsidP="008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NỘI DUNG HỌC TẬP</w:t>
            </w:r>
          </w:p>
        </w:tc>
        <w:tc>
          <w:tcPr>
            <w:tcW w:w="5221" w:type="dxa"/>
            <w:vAlign w:val="center"/>
          </w:tcPr>
          <w:p w:rsidR="00071AD5" w:rsidRPr="00AD713D" w:rsidRDefault="00071AD5" w:rsidP="008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CÂU HỎI CỦA HỌC SINH</w:t>
            </w:r>
          </w:p>
        </w:tc>
      </w:tr>
      <w:tr w:rsidR="00071AD5" w:rsidRPr="00AD713D" w:rsidTr="008900E2">
        <w:trPr>
          <w:trHeight w:val="2653"/>
        </w:trPr>
        <w:tc>
          <w:tcPr>
            <w:tcW w:w="852" w:type="dxa"/>
            <w:vAlign w:val="center"/>
          </w:tcPr>
          <w:p w:rsidR="00071AD5" w:rsidRPr="00AD713D" w:rsidRDefault="00071AD5" w:rsidP="008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ĐỊA LÍ</w:t>
            </w:r>
          </w:p>
        </w:tc>
        <w:tc>
          <w:tcPr>
            <w:tcW w:w="3277" w:type="dxa"/>
          </w:tcPr>
          <w:p w:rsidR="00071AD5" w:rsidRPr="00AD713D" w:rsidRDefault="00071AD5" w:rsidP="008900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Bài 8</w:t>
            </w:r>
            <w:r w:rsidR="00C2716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 TRUNG QUỐC</w:t>
            </w:r>
          </w:p>
          <w:p w:rsidR="00C27167" w:rsidRPr="00AD713D" w:rsidRDefault="00C27167" w:rsidP="00C2716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Tiết 1: Tự nhiên, dân cư và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xã hội</w:t>
            </w:r>
          </w:p>
          <w:p w:rsidR="00C27167" w:rsidRPr="00AD713D" w:rsidRDefault="00C27167" w:rsidP="00C2716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Vị trí địa lí và lãnh thổ</w:t>
            </w:r>
          </w:p>
          <w:p w:rsidR="00C27167" w:rsidRDefault="00C27167" w:rsidP="00C2716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 Điều kiện tự nhiên</w:t>
            </w:r>
          </w:p>
          <w:p w:rsidR="00C27167" w:rsidRPr="00AD713D" w:rsidRDefault="00C27167" w:rsidP="00C2716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III. Dân cư và xã hội</w:t>
            </w:r>
          </w:p>
          <w:p w:rsidR="00C27167" w:rsidRPr="00AD713D" w:rsidRDefault="00C27167" w:rsidP="00C27167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Tiết 2: Kinh tế</w:t>
            </w:r>
          </w:p>
          <w:p w:rsidR="00C27167" w:rsidRPr="00AD713D" w:rsidRDefault="00C27167" w:rsidP="00C271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Khái quát</w:t>
            </w:r>
          </w:p>
          <w:p w:rsidR="00C27167" w:rsidRDefault="00C27167" w:rsidP="00C271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II</w:t>
            </w:r>
            <w:r w:rsidRPr="00AD7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Các ngành</w:t>
            </w:r>
            <w:r w:rsidRPr="00AD7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 kinh tế</w:t>
            </w:r>
          </w:p>
          <w:p w:rsidR="00071AD5" w:rsidRPr="00AD713D" w:rsidRDefault="00C27167" w:rsidP="00C27167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III. Mối quan hệ VN-TQ</w:t>
            </w:r>
          </w:p>
        </w:tc>
        <w:tc>
          <w:tcPr>
            <w:tcW w:w="5221" w:type="dxa"/>
          </w:tcPr>
          <w:p w:rsidR="00071AD5" w:rsidRPr="00AD713D" w:rsidRDefault="00071AD5" w:rsidP="008900E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071AD5" w:rsidRPr="00AD713D" w:rsidRDefault="00071AD5" w:rsidP="008900E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071AD5" w:rsidRPr="00AD713D" w:rsidRDefault="00071AD5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1. .........................................................................</w:t>
            </w:r>
          </w:p>
          <w:p w:rsidR="00071AD5" w:rsidRPr="00AD713D" w:rsidRDefault="00071AD5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071AD5" w:rsidRPr="00AD713D" w:rsidRDefault="00071AD5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2. .........................................................................</w:t>
            </w:r>
          </w:p>
          <w:p w:rsidR="00071AD5" w:rsidRPr="00AD713D" w:rsidRDefault="00071AD5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071AD5" w:rsidRPr="00AD713D" w:rsidRDefault="00071AD5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3. .........................................................................</w:t>
            </w:r>
          </w:p>
          <w:p w:rsidR="00071AD5" w:rsidRPr="00AD713D" w:rsidRDefault="00071AD5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</w:tc>
      </w:tr>
      <w:tr w:rsidR="00071AD5" w:rsidRPr="00AD713D" w:rsidTr="008900E2">
        <w:trPr>
          <w:trHeight w:val="1060"/>
        </w:trPr>
        <w:tc>
          <w:tcPr>
            <w:tcW w:w="9350" w:type="dxa"/>
            <w:gridSpan w:val="3"/>
          </w:tcPr>
          <w:p w:rsidR="00071AD5" w:rsidRPr="00AD713D" w:rsidRDefault="00071AD5" w:rsidP="008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ĐÁP ÁN BÀI TẬP CỦNG CỐ</w:t>
            </w:r>
          </w:p>
          <w:tbl>
            <w:tblPr>
              <w:tblStyle w:val="TableGrid"/>
              <w:tblW w:w="0" w:type="auto"/>
              <w:tblInd w:w="2017" w:type="dxa"/>
              <w:tblLook w:val="04A0" w:firstRow="1" w:lastRow="0" w:firstColumn="1" w:lastColumn="0" w:noHBand="0" w:noVBand="1"/>
            </w:tblPr>
            <w:tblGrid>
              <w:gridCol w:w="1013"/>
              <w:gridCol w:w="1013"/>
              <w:gridCol w:w="1014"/>
              <w:gridCol w:w="1014"/>
              <w:gridCol w:w="1014"/>
            </w:tblGrid>
            <w:tr w:rsidR="00071AD5" w:rsidRPr="00AD713D" w:rsidTr="008900E2">
              <w:tc>
                <w:tcPr>
                  <w:tcW w:w="1013" w:type="dxa"/>
                </w:tcPr>
                <w:p w:rsidR="00071AD5" w:rsidRPr="00AD713D" w:rsidRDefault="00071AD5" w:rsidP="008900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AD71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1-</w:t>
                  </w:r>
                </w:p>
              </w:tc>
              <w:tc>
                <w:tcPr>
                  <w:tcW w:w="1013" w:type="dxa"/>
                </w:tcPr>
                <w:p w:rsidR="00071AD5" w:rsidRPr="00AD713D" w:rsidRDefault="00071AD5" w:rsidP="008900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AD71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2-</w:t>
                  </w:r>
                </w:p>
              </w:tc>
              <w:tc>
                <w:tcPr>
                  <w:tcW w:w="1014" w:type="dxa"/>
                </w:tcPr>
                <w:p w:rsidR="00071AD5" w:rsidRPr="00AD713D" w:rsidRDefault="00071AD5" w:rsidP="008900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AD71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3-</w:t>
                  </w:r>
                </w:p>
              </w:tc>
              <w:tc>
                <w:tcPr>
                  <w:tcW w:w="1014" w:type="dxa"/>
                </w:tcPr>
                <w:p w:rsidR="00071AD5" w:rsidRPr="00AD713D" w:rsidRDefault="00071AD5" w:rsidP="008900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AD71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4-</w:t>
                  </w:r>
                </w:p>
              </w:tc>
              <w:tc>
                <w:tcPr>
                  <w:tcW w:w="1014" w:type="dxa"/>
                </w:tcPr>
                <w:p w:rsidR="00071AD5" w:rsidRPr="00AD713D" w:rsidRDefault="00071AD5" w:rsidP="008900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AD71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5-</w:t>
                  </w:r>
                </w:p>
              </w:tc>
            </w:tr>
          </w:tbl>
          <w:p w:rsidR="00071AD5" w:rsidRPr="00AD713D" w:rsidRDefault="00071AD5" w:rsidP="008900E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071AD5" w:rsidRPr="00AD713D" w:rsidRDefault="00071AD5" w:rsidP="00071AD5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71AD5" w:rsidRPr="00AD713D" w:rsidRDefault="00071AD5" w:rsidP="00071AD5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</w:p>
    <w:p w:rsidR="00071AD5" w:rsidRPr="00AD713D" w:rsidRDefault="00071AD5" w:rsidP="00071AD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</w:p>
    <w:p w:rsidR="00071AD5" w:rsidRPr="00AD713D" w:rsidRDefault="00071AD5" w:rsidP="00071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AD5" w:rsidRPr="00AD713D" w:rsidRDefault="00071AD5" w:rsidP="0007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1AD5" w:rsidRPr="00AD713D" w:rsidRDefault="00071AD5" w:rsidP="0007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587" w:rsidRDefault="00C27167"/>
    <w:sectPr w:rsidR="00A80587" w:rsidSect="007B616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6FF5"/>
    <w:multiLevelType w:val="multilevel"/>
    <w:tmpl w:val="CD6A14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12689"/>
    <w:multiLevelType w:val="multilevel"/>
    <w:tmpl w:val="2FF0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40C4E"/>
    <w:multiLevelType w:val="multilevel"/>
    <w:tmpl w:val="835C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62556"/>
    <w:multiLevelType w:val="multilevel"/>
    <w:tmpl w:val="0CA8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16AFE"/>
    <w:multiLevelType w:val="multilevel"/>
    <w:tmpl w:val="B9C4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45865"/>
    <w:multiLevelType w:val="multilevel"/>
    <w:tmpl w:val="A36C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71EF7"/>
    <w:multiLevelType w:val="multilevel"/>
    <w:tmpl w:val="547EC9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F2C41"/>
    <w:multiLevelType w:val="multilevel"/>
    <w:tmpl w:val="053623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10243"/>
    <w:multiLevelType w:val="multilevel"/>
    <w:tmpl w:val="CA8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55530"/>
    <w:multiLevelType w:val="multilevel"/>
    <w:tmpl w:val="CB60BA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81F94"/>
    <w:multiLevelType w:val="multilevel"/>
    <w:tmpl w:val="31BA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FA74EB"/>
    <w:multiLevelType w:val="multilevel"/>
    <w:tmpl w:val="3E5EE6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605F3A"/>
    <w:multiLevelType w:val="multilevel"/>
    <w:tmpl w:val="EF2A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F31BF"/>
    <w:multiLevelType w:val="multilevel"/>
    <w:tmpl w:val="43D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1355CC"/>
    <w:multiLevelType w:val="multilevel"/>
    <w:tmpl w:val="781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D2863"/>
    <w:multiLevelType w:val="multilevel"/>
    <w:tmpl w:val="17904F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B4624F"/>
    <w:multiLevelType w:val="multilevel"/>
    <w:tmpl w:val="6EF6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F6F19"/>
    <w:multiLevelType w:val="multilevel"/>
    <w:tmpl w:val="C3A0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E777AC"/>
    <w:multiLevelType w:val="multilevel"/>
    <w:tmpl w:val="A898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070401"/>
    <w:multiLevelType w:val="multilevel"/>
    <w:tmpl w:val="8D04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D6F41"/>
    <w:multiLevelType w:val="multilevel"/>
    <w:tmpl w:val="B8529D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3C26EA"/>
    <w:multiLevelType w:val="multilevel"/>
    <w:tmpl w:val="2198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16"/>
  </w:num>
  <w:num w:numId="5">
    <w:abstractNumId w:val="4"/>
  </w:num>
  <w:num w:numId="6">
    <w:abstractNumId w:val="10"/>
  </w:num>
  <w:num w:numId="7">
    <w:abstractNumId w:val="21"/>
  </w:num>
  <w:num w:numId="8">
    <w:abstractNumId w:val="9"/>
  </w:num>
  <w:num w:numId="9">
    <w:abstractNumId w:val="20"/>
  </w:num>
  <w:num w:numId="10">
    <w:abstractNumId w:val="0"/>
  </w:num>
  <w:num w:numId="11">
    <w:abstractNumId w:val="6"/>
  </w:num>
  <w:num w:numId="12">
    <w:abstractNumId w:val="15"/>
  </w:num>
  <w:num w:numId="13">
    <w:abstractNumId w:val="3"/>
  </w:num>
  <w:num w:numId="14">
    <w:abstractNumId w:val="13"/>
  </w:num>
  <w:num w:numId="15">
    <w:abstractNumId w:val="17"/>
  </w:num>
  <w:num w:numId="16">
    <w:abstractNumId w:val="19"/>
  </w:num>
  <w:num w:numId="17">
    <w:abstractNumId w:val="8"/>
  </w:num>
  <w:num w:numId="18">
    <w:abstractNumId w:val="1"/>
  </w:num>
  <w:num w:numId="19">
    <w:abstractNumId w:val="12"/>
  </w:num>
  <w:num w:numId="20">
    <w:abstractNumId w:val="2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D5"/>
    <w:rsid w:val="00071AD5"/>
    <w:rsid w:val="0044578E"/>
    <w:rsid w:val="004B6D9D"/>
    <w:rsid w:val="0057197B"/>
    <w:rsid w:val="009F5F9C"/>
    <w:rsid w:val="00C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57346-66C2-4991-8FBA-BE252F37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D5"/>
  </w:style>
  <w:style w:type="paragraph" w:styleId="Heading3">
    <w:name w:val="heading 3"/>
    <w:basedOn w:val="Normal"/>
    <w:link w:val="Heading3Char"/>
    <w:uiPriority w:val="9"/>
    <w:qFormat/>
    <w:rsid w:val="00071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7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1AD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71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2022-03-22T04:09:00Z</dcterms:created>
  <dcterms:modified xsi:type="dcterms:W3CDTF">2022-03-22T04:25:00Z</dcterms:modified>
</cp:coreProperties>
</file>